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30" w:rsidRDefault="005C0030" w:rsidP="00586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030" w:rsidRDefault="005C0030" w:rsidP="00586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030" w:rsidRDefault="005C0030" w:rsidP="00586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030" w:rsidRDefault="005C0030" w:rsidP="00586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030" w:rsidRDefault="005C0030" w:rsidP="00586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030" w:rsidRDefault="005C0030" w:rsidP="00586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030" w:rsidRDefault="005C0030" w:rsidP="00586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030" w:rsidRPr="00025BD8" w:rsidRDefault="0069589E" w:rsidP="00025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</w:t>
      </w:r>
      <w:r w:rsidRPr="00CF6C45">
        <w:rPr>
          <w:rFonts w:ascii="Times New Roman" w:eastAsia="Times New Roman" w:hAnsi="Times New Roman" w:cs="Times New Roman"/>
          <w:lang w:eastAsia="ru-RU"/>
        </w:rPr>
        <w:t>12</w:t>
      </w:r>
      <w:r w:rsidR="00025BD8" w:rsidRPr="00025BD8">
        <w:rPr>
          <w:rFonts w:ascii="Times New Roman" w:eastAsia="Times New Roman" w:hAnsi="Times New Roman" w:cs="Times New Roman"/>
          <w:lang w:eastAsia="ru-RU"/>
        </w:rPr>
        <w:t>.2015г</w:t>
      </w:r>
    </w:p>
    <w:p w:rsidR="005C0030" w:rsidRDefault="005C0030" w:rsidP="00586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030" w:rsidRDefault="005C0030" w:rsidP="00586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030" w:rsidRDefault="005C0030" w:rsidP="00586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A97" w:rsidRPr="00586A97" w:rsidRDefault="003C2065" w:rsidP="00586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06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586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ленам Ассоциации «БАМАП» и пользователям книжками МДП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B2CFB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F6C45" w:rsidRPr="00CF6C4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86A97" w:rsidRPr="00586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B55F6B" w:rsidRPr="00B5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компанией </w:t>
      </w:r>
      <w:r w:rsidR="00F72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="00CF6C45">
        <w:rPr>
          <w:rFonts w:ascii="Times New Roman" w:eastAsia="Times New Roman" w:hAnsi="Times New Roman" w:cs="Times New Roman"/>
          <w:sz w:val="24"/>
          <w:szCs w:val="24"/>
          <w:lang w:eastAsia="ru-RU"/>
        </w:rPr>
        <w:t>«Риетуму Лизинг</w:t>
      </w:r>
      <w:r w:rsidR="00B55F6B" w:rsidRPr="00B5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предлагаются</w:t>
      </w:r>
      <w:r w:rsidR="00586A97" w:rsidRPr="00586A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6F93" w:rsidRPr="003C2065" w:rsidRDefault="00866F93" w:rsidP="00586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6A97" w:rsidRPr="00586A97" w:rsidRDefault="00586A97" w:rsidP="00586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F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 лизинга</w:t>
      </w:r>
      <w:r w:rsidR="00866F93">
        <w:rPr>
          <w:rFonts w:ascii="Times New Roman" w:eastAsia="Times New Roman" w:hAnsi="Times New Roman" w:cs="Times New Roman"/>
          <w:sz w:val="24"/>
          <w:szCs w:val="24"/>
          <w:lang w:eastAsia="ru-RU"/>
        </w:rPr>
        <w:t> тягачей</w:t>
      </w:r>
      <w:r w:rsidR="00866F93" w:rsidRPr="0086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6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п/прицепов</w:t>
      </w:r>
      <w:r w:rsidRPr="00586A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86A97" w:rsidRPr="00586A97" w:rsidRDefault="005110A7" w:rsidP="00586A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Лизинговая ставка:</w:t>
      </w:r>
      <w:r w:rsidR="00D9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1273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1% </w:t>
      </w:r>
      <w:r w:rsidR="00586A97" w:rsidRPr="00586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годовых в ЕВРО на весь срок договора лизинга.</w:t>
      </w:r>
      <w:r w:rsidR="00842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Окончательная ставка будет </w:t>
      </w:r>
      <w:r w:rsidR="00930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определяться</w:t>
      </w:r>
      <w:r w:rsidR="00842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финансового положения клиента.</w:t>
      </w:r>
    </w:p>
    <w:p w:rsidR="00586A97" w:rsidRPr="00586A97" w:rsidRDefault="00586A97" w:rsidP="00586A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A9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финансирования - до 80% контрактной стоимости транспортных средств. В контрактную стоимость включаются цена транспортных средств по INVOICE, расходы по доставке техники в РБ, суммы таможенных платежей, НДС.</w:t>
      </w:r>
    </w:p>
    <w:p w:rsidR="00586A97" w:rsidRPr="00586A97" w:rsidRDefault="00586A97" w:rsidP="00586A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A9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лизинга - от 1 года до 4 лет.</w:t>
      </w:r>
    </w:p>
    <w:p w:rsidR="00A03A63" w:rsidRDefault="00586A97" w:rsidP="00586A97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A6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Валюта лизинговых платежей -  </w:t>
      </w:r>
      <w:r w:rsidR="00A03A63" w:rsidRPr="00A03A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EUR</w:t>
      </w:r>
      <w:r w:rsidR="00E332FB" w:rsidRPr="00E33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E33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BYR</w:t>
      </w:r>
      <w:r w:rsidR="00842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курсу НБРБ + 1</w:t>
      </w:r>
      <w:r w:rsidR="00E332FB" w:rsidRPr="00E332F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C61B5E" w:rsidRPr="00A03A63" w:rsidRDefault="00C61B5E" w:rsidP="00586A97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рассмотрения заявки </w:t>
      </w:r>
      <w:r w:rsidR="00280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дней с момента предоставления полного пакета документов.</w:t>
      </w:r>
    </w:p>
    <w:p w:rsidR="00586A97" w:rsidRPr="00586A97" w:rsidRDefault="00586A97" w:rsidP="00586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6A97" w:rsidRPr="00586A97" w:rsidRDefault="00586A97" w:rsidP="00586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A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средства страхуются на весь срок договора лизинга по системе "полное КАСКО" у наших</w:t>
      </w:r>
      <w:r w:rsidRPr="00B55F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tgtFrame="_blank" w:history="1">
        <w:r w:rsidR="009878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страховых </w:t>
        </w:r>
        <w:r w:rsidRPr="009878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партнеров</w:t>
        </w:r>
      </w:hyperlink>
      <w:r w:rsidRPr="00B55F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86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специальным для компаний </w:t>
      </w:r>
      <w:r w:rsidR="00F7249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</w:t>
      </w:r>
      <w:r w:rsidR="0098785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Риетуму Лизинг</w:t>
      </w:r>
      <w:r w:rsidR="00736B75">
        <w:rPr>
          <w:rFonts w:ascii="Times New Roman" w:eastAsia="Times New Roman" w:hAnsi="Times New Roman" w:cs="Times New Roman"/>
          <w:sz w:val="24"/>
          <w:szCs w:val="24"/>
          <w:lang w:eastAsia="ru-RU"/>
        </w:rPr>
        <w:t>" тарифам</w:t>
      </w:r>
      <w:r w:rsidRPr="00586A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86A97" w:rsidRPr="00586A97" w:rsidRDefault="00586A97" w:rsidP="00586A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тариф для </w:t>
      </w:r>
      <w:r w:rsidR="00C35E09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тягачей - 1,</w:t>
      </w:r>
      <w:r w:rsidR="00FD03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FD03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86A97">
        <w:rPr>
          <w:rFonts w:ascii="Times New Roman" w:eastAsia="Times New Roman" w:hAnsi="Times New Roman" w:cs="Times New Roman"/>
          <w:sz w:val="24"/>
          <w:szCs w:val="24"/>
          <w:lang w:eastAsia="ru-RU"/>
        </w:rPr>
        <w:t>%,</w:t>
      </w:r>
    </w:p>
    <w:p w:rsidR="00586A97" w:rsidRDefault="00586A97" w:rsidP="00586A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F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 для п/прицепов</w:t>
      </w:r>
      <w:r w:rsidR="00C3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- 0,</w:t>
      </w:r>
      <w:r w:rsidR="00FD0334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Pr="00586A9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D309F9" w:rsidRPr="00586A97" w:rsidRDefault="00D309F9" w:rsidP="00D309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Ориентировочны</w:t>
      </w:r>
      <w:r w:rsidR="00ED311C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размер лизингового платежа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представлен в таблице:</w:t>
      </w:r>
    </w:p>
    <w:tbl>
      <w:tblPr>
        <w:tblStyle w:val="a7"/>
        <w:tblW w:w="0" w:type="auto"/>
        <w:tblLook w:val="04A0"/>
      </w:tblPr>
      <w:tblGrid>
        <w:gridCol w:w="1971"/>
        <w:gridCol w:w="1989"/>
        <w:gridCol w:w="1716"/>
        <w:gridCol w:w="1893"/>
        <w:gridCol w:w="2002"/>
      </w:tblGrid>
      <w:tr w:rsidR="00185632" w:rsidTr="00CE0A1A">
        <w:tc>
          <w:tcPr>
            <w:tcW w:w="1971" w:type="dxa"/>
          </w:tcPr>
          <w:p w:rsidR="00185632" w:rsidRDefault="00185632" w:rsidP="0098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лизинга</w:t>
            </w:r>
          </w:p>
        </w:tc>
        <w:tc>
          <w:tcPr>
            <w:tcW w:w="7600" w:type="dxa"/>
            <w:gridSpan w:val="4"/>
          </w:tcPr>
          <w:p w:rsidR="00185632" w:rsidRDefault="00185632" w:rsidP="0098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транспортного средства</w:t>
            </w:r>
          </w:p>
        </w:tc>
      </w:tr>
      <w:tr w:rsidR="00185632" w:rsidTr="00185632">
        <w:tc>
          <w:tcPr>
            <w:tcW w:w="1971" w:type="dxa"/>
          </w:tcPr>
          <w:p w:rsidR="00185632" w:rsidRDefault="00185632" w:rsidP="0098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85632" w:rsidRPr="00767A08" w:rsidRDefault="00185632" w:rsidP="00987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KOGEL</w:t>
            </w:r>
          </w:p>
        </w:tc>
        <w:tc>
          <w:tcPr>
            <w:tcW w:w="1716" w:type="dxa"/>
          </w:tcPr>
          <w:p w:rsidR="00185632" w:rsidRPr="00767A08" w:rsidRDefault="00185632" w:rsidP="00987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WIELNON</w:t>
            </w:r>
          </w:p>
        </w:tc>
        <w:tc>
          <w:tcPr>
            <w:tcW w:w="1893" w:type="dxa"/>
          </w:tcPr>
          <w:p w:rsidR="00185632" w:rsidRPr="00767A08" w:rsidRDefault="00185632" w:rsidP="00987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</w:t>
            </w:r>
          </w:p>
        </w:tc>
        <w:tc>
          <w:tcPr>
            <w:tcW w:w="2002" w:type="dxa"/>
          </w:tcPr>
          <w:p w:rsidR="00185632" w:rsidRPr="00767A08" w:rsidRDefault="00185632" w:rsidP="00987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SCANIA</w:t>
            </w:r>
          </w:p>
        </w:tc>
      </w:tr>
      <w:tr w:rsidR="00D022E8" w:rsidTr="00185632">
        <w:tc>
          <w:tcPr>
            <w:tcW w:w="1971" w:type="dxa"/>
          </w:tcPr>
          <w:p w:rsidR="00D022E8" w:rsidRPr="00D022E8" w:rsidRDefault="00D022E8" w:rsidP="0098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 месяца</w:t>
            </w:r>
          </w:p>
        </w:tc>
        <w:tc>
          <w:tcPr>
            <w:tcW w:w="1989" w:type="dxa"/>
          </w:tcPr>
          <w:p w:rsidR="00D022E8" w:rsidRPr="00904646" w:rsidRDefault="007E715C" w:rsidP="0098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0464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16" w:type="dxa"/>
          </w:tcPr>
          <w:p w:rsidR="00D022E8" w:rsidRPr="00904646" w:rsidRDefault="007E715C" w:rsidP="0090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046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93" w:type="dxa"/>
          </w:tcPr>
          <w:p w:rsidR="00D022E8" w:rsidRPr="00560C4C" w:rsidRDefault="007E715C" w:rsidP="0098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60C4C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002" w:type="dxa"/>
          </w:tcPr>
          <w:p w:rsidR="00D022E8" w:rsidRPr="00D01FFA" w:rsidRDefault="00D01FFA" w:rsidP="0098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</w:t>
            </w:r>
          </w:p>
        </w:tc>
      </w:tr>
      <w:tr w:rsidR="00185632" w:rsidTr="00185632">
        <w:tc>
          <w:tcPr>
            <w:tcW w:w="1971" w:type="dxa"/>
          </w:tcPr>
          <w:p w:rsidR="00185632" w:rsidRPr="00987857" w:rsidRDefault="00185632" w:rsidP="0098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 месяцев</w:t>
            </w:r>
          </w:p>
        </w:tc>
        <w:tc>
          <w:tcPr>
            <w:tcW w:w="1989" w:type="dxa"/>
          </w:tcPr>
          <w:p w:rsidR="00185632" w:rsidRPr="00904646" w:rsidRDefault="007E715C" w:rsidP="0098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046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16" w:type="dxa"/>
          </w:tcPr>
          <w:p w:rsidR="00185632" w:rsidRPr="00904646" w:rsidRDefault="007E715C" w:rsidP="0098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0464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93" w:type="dxa"/>
          </w:tcPr>
          <w:p w:rsidR="00185632" w:rsidRPr="00560C4C" w:rsidRDefault="007E715C" w:rsidP="0098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60C4C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2002" w:type="dxa"/>
          </w:tcPr>
          <w:p w:rsidR="00185632" w:rsidRPr="00D01FFA" w:rsidRDefault="007E715C" w:rsidP="0098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01FFA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</w:tr>
      <w:tr w:rsidR="00185632" w:rsidTr="00185632">
        <w:tc>
          <w:tcPr>
            <w:tcW w:w="1971" w:type="dxa"/>
          </w:tcPr>
          <w:p w:rsidR="00185632" w:rsidRDefault="00185632" w:rsidP="0098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месяцев</w:t>
            </w:r>
          </w:p>
        </w:tc>
        <w:tc>
          <w:tcPr>
            <w:tcW w:w="1989" w:type="dxa"/>
          </w:tcPr>
          <w:p w:rsidR="00185632" w:rsidRPr="00904646" w:rsidRDefault="007E715C" w:rsidP="0090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046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16" w:type="dxa"/>
          </w:tcPr>
          <w:p w:rsidR="00185632" w:rsidRPr="00904646" w:rsidRDefault="007E715C" w:rsidP="0098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046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3" w:type="dxa"/>
          </w:tcPr>
          <w:p w:rsidR="00185632" w:rsidRPr="007F22FF" w:rsidRDefault="007E715C" w:rsidP="0098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7F22F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02" w:type="dxa"/>
          </w:tcPr>
          <w:p w:rsidR="00185632" w:rsidRPr="00D01FFA" w:rsidRDefault="007E715C" w:rsidP="0098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D01FF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5C0030" w:rsidRDefault="005C0030">
      <w:pPr>
        <w:rPr>
          <w:rFonts w:ascii="Times New Roman" w:hAnsi="Times New Roman" w:cs="Times New Roman"/>
          <w:sz w:val="24"/>
          <w:szCs w:val="24"/>
        </w:rPr>
      </w:pPr>
    </w:p>
    <w:p w:rsidR="008C4E72" w:rsidRDefault="008C4E72">
      <w:pPr>
        <w:rPr>
          <w:rFonts w:ascii="Times New Roman" w:hAnsi="Times New Roman" w:cs="Times New Roman"/>
          <w:sz w:val="24"/>
          <w:szCs w:val="24"/>
        </w:rPr>
      </w:pPr>
    </w:p>
    <w:p w:rsidR="005C0030" w:rsidRDefault="00AC3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C0030">
        <w:rPr>
          <w:rFonts w:ascii="Times New Roman" w:hAnsi="Times New Roman" w:cs="Times New Roman"/>
          <w:sz w:val="24"/>
          <w:szCs w:val="24"/>
        </w:rPr>
        <w:t>Директор                                     А.А. Орлов</w:t>
      </w:r>
    </w:p>
    <w:p w:rsidR="008C4E72" w:rsidRDefault="008C4E72">
      <w:pPr>
        <w:rPr>
          <w:rFonts w:ascii="Times New Roman" w:hAnsi="Times New Roman" w:cs="Times New Roman"/>
          <w:sz w:val="24"/>
          <w:szCs w:val="24"/>
        </w:rPr>
      </w:pPr>
    </w:p>
    <w:p w:rsidR="00A2701E" w:rsidRDefault="005C0030" w:rsidP="00A270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C0030">
        <w:rPr>
          <w:rFonts w:ascii="Times New Roman" w:hAnsi="Times New Roman" w:cs="Times New Roman"/>
          <w:sz w:val="20"/>
          <w:szCs w:val="20"/>
        </w:rPr>
        <w:t>Игорь Менделеев</w:t>
      </w:r>
    </w:p>
    <w:p w:rsidR="005C0030" w:rsidRPr="00B55F6B" w:rsidRDefault="005C0030" w:rsidP="00A270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+375</w:t>
      </w:r>
      <w:r w:rsidR="004031F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29</w:t>
      </w:r>
      <w:r w:rsidR="004031F9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1075613</w:t>
      </w:r>
    </w:p>
    <w:sectPr w:rsidR="005C0030" w:rsidRPr="00B55F6B" w:rsidSect="00997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11762"/>
    <w:multiLevelType w:val="multilevel"/>
    <w:tmpl w:val="4E42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1860ED"/>
    <w:multiLevelType w:val="multilevel"/>
    <w:tmpl w:val="4CDE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7F4A2D"/>
    <w:multiLevelType w:val="multilevel"/>
    <w:tmpl w:val="D3BC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2B7BCF"/>
    <w:multiLevelType w:val="multilevel"/>
    <w:tmpl w:val="EF7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586A97"/>
    <w:rsid w:val="0000278E"/>
    <w:rsid w:val="00003023"/>
    <w:rsid w:val="000045BA"/>
    <w:rsid w:val="000115D4"/>
    <w:rsid w:val="00021E58"/>
    <w:rsid w:val="00022F5D"/>
    <w:rsid w:val="000242C7"/>
    <w:rsid w:val="00025BD8"/>
    <w:rsid w:val="000334C3"/>
    <w:rsid w:val="000335C3"/>
    <w:rsid w:val="00042E06"/>
    <w:rsid w:val="00047243"/>
    <w:rsid w:val="00053743"/>
    <w:rsid w:val="00053C53"/>
    <w:rsid w:val="0005665D"/>
    <w:rsid w:val="00064120"/>
    <w:rsid w:val="00067320"/>
    <w:rsid w:val="0007339A"/>
    <w:rsid w:val="000919C0"/>
    <w:rsid w:val="000A1C4E"/>
    <w:rsid w:val="000B027C"/>
    <w:rsid w:val="000B65F0"/>
    <w:rsid w:val="000C34AA"/>
    <w:rsid w:val="000C35D6"/>
    <w:rsid w:val="000E0072"/>
    <w:rsid w:val="000F18CA"/>
    <w:rsid w:val="00117168"/>
    <w:rsid w:val="00127311"/>
    <w:rsid w:val="001327D6"/>
    <w:rsid w:val="00154A13"/>
    <w:rsid w:val="00185632"/>
    <w:rsid w:val="001970D6"/>
    <w:rsid w:val="001A54F2"/>
    <w:rsid w:val="001A61D2"/>
    <w:rsid w:val="001B13EF"/>
    <w:rsid w:val="001D3975"/>
    <w:rsid w:val="001E2F2D"/>
    <w:rsid w:val="001E7122"/>
    <w:rsid w:val="001F31BB"/>
    <w:rsid w:val="001F7C58"/>
    <w:rsid w:val="00206ED0"/>
    <w:rsid w:val="00230BFD"/>
    <w:rsid w:val="00250166"/>
    <w:rsid w:val="0025475C"/>
    <w:rsid w:val="00275945"/>
    <w:rsid w:val="0028080D"/>
    <w:rsid w:val="00282C12"/>
    <w:rsid w:val="00283C7E"/>
    <w:rsid w:val="0029082F"/>
    <w:rsid w:val="002B7021"/>
    <w:rsid w:val="002B7B21"/>
    <w:rsid w:val="002E5304"/>
    <w:rsid w:val="002E78F0"/>
    <w:rsid w:val="00302238"/>
    <w:rsid w:val="00305342"/>
    <w:rsid w:val="003254BB"/>
    <w:rsid w:val="0033724D"/>
    <w:rsid w:val="00346D98"/>
    <w:rsid w:val="00350645"/>
    <w:rsid w:val="003640CE"/>
    <w:rsid w:val="003736DF"/>
    <w:rsid w:val="003776C4"/>
    <w:rsid w:val="00383776"/>
    <w:rsid w:val="00384099"/>
    <w:rsid w:val="00386782"/>
    <w:rsid w:val="003900FF"/>
    <w:rsid w:val="003909E3"/>
    <w:rsid w:val="003976BF"/>
    <w:rsid w:val="003A0BD1"/>
    <w:rsid w:val="003A4C9F"/>
    <w:rsid w:val="003B2CFB"/>
    <w:rsid w:val="003B63B1"/>
    <w:rsid w:val="003C2065"/>
    <w:rsid w:val="003E3ACE"/>
    <w:rsid w:val="003E4C8D"/>
    <w:rsid w:val="003E6F36"/>
    <w:rsid w:val="003F1CC7"/>
    <w:rsid w:val="003F2EF3"/>
    <w:rsid w:val="004031F9"/>
    <w:rsid w:val="004244DF"/>
    <w:rsid w:val="004323E3"/>
    <w:rsid w:val="004372E7"/>
    <w:rsid w:val="00442A61"/>
    <w:rsid w:val="004437B4"/>
    <w:rsid w:val="004459F2"/>
    <w:rsid w:val="00461DE9"/>
    <w:rsid w:val="00462EE2"/>
    <w:rsid w:val="00470ADF"/>
    <w:rsid w:val="00473DBD"/>
    <w:rsid w:val="00484FB6"/>
    <w:rsid w:val="00493665"/>
    <w:rsid w:val="004B33DB"/>
    <w:rsid w:val="004D6423"/>
    <w:rsid w:val="004F0B69"/>
    <w:rsid w:val="004F430B"/>
    <w:rsid w:val="00501B58"/>
    <w:rsid w:val="00505584"/>
    <w:rsid w:val="005101B8"/>
    <w:rsid w:val="005110A7"/>
    <w:rsid w:val="005235DC"/>
    <w:rsid w:val="00524C5E"/>
    <w:rsid w:val="005258A1"/>
    <w:rsid w:val="00527E87"/>
    <w:rsid w:val="00530492"/>
    <w:rsid w:val="00533893"/>
    <w:rsid w:val="005503CA"/>
    <w:rsid w:val="00550A56"/>
    <w:rsid w:val="00552C53"/>
    <w:rsid w:val="00560C4C"/>
    <w:rsid w:val="00562F72"/>
    <w:rsid w:val="00564728"/>
    <w:rsid w:val="00581BC7"/>
    <w:rsid w:val="005839D7"/>
    <w:rsid w:val="00586A97"/>
    <w:rsid w:val="00592E27"/>
    <w:rsid w:val="0059523C"/>
    <w:rsid w:val="005965DC"/>
    <w:rsid w:val="005B7468"/>
    <w:rsid w:val="005C0030"/>
    <w:rsid w:val="005F2158"/>
    <w:rsid w:val="006060A8"/>
    <w:rsid w:val="00606D71"/>
    <w:rsid w:val="00614F37"/>
    <w:rsid w:val="00615702"/>
    <w:rsid w:val="00617B7F"/>
    <w:rsid w:val="006310B6"/>
    <w:rsid w:val="00633D78"/>
    <w:rsid w:val="00640E18"/>
    <w:rsid w:val="006444FD"/>
    <w:rsid w:val="00666B9A"/>
    <w:rsid w:val="00666F80"/>
    <w:rsid w:val="00673C41"/>
    <w:rsid w:val="0067508C"/>
    <w:rsid w:val="0069589E"/>
    <w:rsid w:val="006A047D"/>
    <w:rsid w:val="006A1ED5"/>
    <w:rsid w:val="006B0A5E"/>
    <w:rsid w:val="006C169B"/>
    <w:rsid w:val="006C4197"/>
    <w:rsid w:val="006C7D95"/>
    <w:rsid w:val="006D289A"/>
    <w:rsid w:val="006E27CD"/>
    <w:rsid w:val="006F31CB"/>
    <w:rsid w:val="0070342D"/>
    <w:rsid w:val="00716135"/>
    <w:rsid w:val="007162A3"/>
    <w:rsid w:val="00736B75"/>
    <w:rsid w:val="00742FED"/>
    <w:rsid w:val="00750842"/>
    <w:rsid w:val="007641C5"/>
    <w:rsid w:val="00767A08"/>
    <w:rsid w:val="00774931"/>
    <w:rsid w:val="00784288"/>
    <w:rsid w:val="007A0BE4"/>
    <w:rsid w:val="007A3C28"/>
    <w:rsid w:val="007A6988"/>
    <w:rsid w:val="007A739C"/>
    <w:rsid w:val="007A741E"/>
    <w:rsid w:val="007B0E13"/>
    <w:rsid w:val="007E33C3"/>
    <w:rsid w:val="007E715C"/>
    <w:rsid w:val="007F22FF"/>
    <w:rsid w:val="007F652B"/>
    <w:rsid w:val="008048C2"/>
    <w:rsid w:val="00804EC1"/>
    <w:rsid w:val="008149D7"/>
    <w:rsid w:val="008238AF"/>
    <w:rsid w:val="00833967"/>
    <w:rsid w:val="008347E3"/>
    <w:rsid w:val="0084243C"/>
    <w:rsid w:val="0085332B"/>
    <w:rsid w:val="00855DDD"/>
    <w:rsid w:val="0085790A"/>
    <w:rsid w:val="00866F93"/>
    <w:rsid w:val="00870A5A"/>
    <w:rsid w:val="00882BD7"/>
    <w:rsid w:val="0088457D"/>
    <w:rsid w:val="008870D4"/>
    <w:rsid w:val="008A4D9C"/>
    <w:rsid w:val="008B34DB"/>
    <w:rsid w:val="008B6AE4"/>
    <w:rsid w:val="008C4E72"/>
    <w:rsid w:val="00904646"/>
    <w:rsid w:val="00917038"/>
    <w:rsid w:val="0093025B"/>
    <w:rsid w:val="009319F9"/>
    <w:rsid w:val="009402B0"/>
    <w:rsid w:val="00956BF3"/>
    <w:rsid w:val="00957E53"/>
    <w:rsid w:val="00975BF3"/>
    <w:rsid w:val="00977A19"/>
    <w:rsid w:val="00987857"/>
    <w:rsid w:val="00997436"/>
    <w:rsid w:val="00997D5F"/>
    <w:rsid w:val="009A1E57"/>
    <w:rsid w:val="009A3D88"/>
    <w:rsid w:val="009B7A34"/>
    <w:rsid w:val="009C2155"/>
    <w:rsid w:val="009E21CD"/>
    <w:rsid w:val="009F542D"/>
    <w:rsid w:val="009F659C"/>
    <w:rsid w:val="00A01AA8"/>
    <w:rsid w:val="00A03A63"/>
    <w:rsid w:val="00A1064C"/>
    <w:rsid w:val="00A10D33"/>
    <w:rsid w:val="00A12277"/>
    <w:rsid w:val="00A1626D"/>
    <w:rsid w:val="00A1690D"/>
    <w:rsid w:val="00A226A1"/>
    <w:rsid w:val="00A23346"/>
    <w:rsid w:val="00A2701E"/>
    <w:rsid w:val="00A44544"/>
    <w:rsid w:val="00A64DF0"/>
    <w:rsid w:val="00A661F2"/>
    <w:rsid w:val="00A723C6"/>
    <w:rsid w:val="00A800F8"/>
    <w:rsid w:val="00A8566F"/>
    <w:rsid w:val="00A9449E"/>
    <w:rsid w:val="00A9472A"/>
    <w:rsid w:val="00AC3D56"/>
    <w:rsid w:val="00AD37E2"/>
    <w:rsid w:val="00AD60CA"/>
    <w:rsid w:val="00AD7D69"/>
    <w:rsid w:val="00AF1B31"/>
    <w:rsid w:val="00B1571C"/>
    <w:rsid w:val="00B20C92"/>
    <w:rsid w:val="00B30DE2"/>
    <w:rsid w:val="00B34A87"/>
    <w:rsid w:val="00B34F05"/>
    <w:rsid w:val="00B42271"/>
    <w:rsid w:val="00B55F6B"/>
    <w:rsid w:val="00B62F17"/>
    <w:rsid w:val="00B85D69"/>
    <w:rsid w:val="00B8779D"/>
    <w:rsid w:val="00BA6694"/>
    <w:rsid w:val="00BB213F"/>
    <w:rsid w:val="00BB2231"/>
    <w:rsid w:val="00BC3F94"/>
    <w:rsid w:val="00BC4E76"/>
    <w:rsid w:val="00BF29B9"/>
    <w:rsid w:val="00BF2FF4"/>
    <w:rsid w:val="00C21761"/>
    <w:rsid w:val="00C305A2"/>
    <w:rsid w:val="00C31A82"/>
    <w:rsid w:val="00C35196"/>
    <w:rsid w:val="00C35E09"/>
    <w:rsid w:val="00C450D0"/>
    <w:rsid w:val="00C46AC0"/>
    <w:rsid w:val="00C51797"/>
    <w:rsid w:val="00C51C97"/>
    <w:rsid w:val="00C56376"/>
    <w:rsid w:val="00C57353"/>
    <w:rsid w:val="00C61B5E"/>
    <w:rsid w:val="00C70992"/>
    <w:rsid w:val="00C71F23"/>
    <w:rsid w:val="00C72FF4"/>
    <w:rsid w:val="00C77A8E"/>
    <w:rsid w:val="00C8061A"/>
    <w:rsid w:val="00C9137A"/>
    <w:rsid w:val="00CA1444"/>
    <w:rsid w:val="00CA3FD6"/>
    <w:rsid w:val="00CB3E96"/>
    <w:rsid w:val="00CB482B"/>
    <w:rsid w:val="00CC25D6"/>
    <w:rsid w:val="00CC3094"/>
    <w:rsid w:val="00CC7E6E"/>
    <w:rsid w:val="00CD6818"/>
    <w:rsid w:val="00CE2259"/>
    <w:rsid w:val="00CF6C45"/>
    <w:rsid w:val="00D01FFA"/>
    <w:rsid w:val="00D022E8"/>
    <w:rsid w:val="00D046F4"/>
    <w:rsid w:val="00D175BD"/>
    <w:rsid w:val="00D20BA3"/>
    <w:rsid w:val="00D309F9"/>
    <w:rsid w:val="00D30FE0"/>
    <w:rsid w:val="00D31F1B"/>
    <w:rsid w:val="00D341AA"/>
    <w:rsid w:val="00D3745E"/>
    <w:rsid w:val="00D431F6"/>
    <w:rsid w:val="00D71F5A"/>
    <w:rsid w:val="00D874D0"/>
    <w:rsid w:val="00D93F24"/>
    <w:rsid w:val="00D95E8C"/>
    <w:rsid w:val="00D97F5B"/>
    <w:rsid w:val="00DA527C"/>
    <w:rsid w:val="00DB7E57"/>
    <w:rsid w:val="00DC5D2B"/>
    <w:rsid w:val="00DC71CC"/>
    <w:rsid w:val="00DD0269"/>
    <w:rsid w:val="00DD42D8"/>
    <w:rsid w:val="00DE1724"/>
    <w:rsid w:val="00E05AF3"/>
    <w:rsid w:val="00E332FB"/>
    <w:rsid w:val="00E349E5"/>
    <w:rsid w:val="00E466A8"/>
    <w:rsid w:val="00E6006F"/>
    <w:rsid w:val="00E60624"/>
    <w:rsid w:val="00E63000"/>
    <w:rsid w:val="00E63844"/>
    <w:rsid w:val="00E74105"/>
    <w:rsid w:val="00E75714"/>
    <w:rsid w:val="00E81838"/>
    <w:rsid w:val="00E84CDF"/>
    <w:rsid w:val="00E9022E"/>
    <w:rsid w:val="00E92184"/>
    <w:rsid w:val="00E97101"/>
    <w:rsid w:val="00EA157A"/>
    <w:rsid w:val="00EB12F3"/>
    <w:rsid w:val="00EB5A67"/>
    <w:rsid w:val="00ED311C"/>
    <w:rsid w:val="00EE617F"/>
    <w:rsid w:val="00EE7D8D"/>
    <w:rsid w:val="00EF0F81"/>
    <w:rsid w:val="00F1121E"/>
    <w:rsid w:val="00F35E30"/>
    <w:rsid w:val="00F67887"/>
    <w:rsid w:val="00F72412"/>
    <w:rsid w:val="00F7249B"/>
    <w:rsid w:val="00F85489"/>
    <w:rsid w:val="00F87E00"/>
    <w:rsid w:val="00FA0F10"/>
    <w:rsid w:val="00FA4B94"/>
    <w:rsid w:val="00FB30C6"/>
    <w:rsid w:val="00FC3182"/>
    <w:rsid w:val="00FC7B7A"/>
    <w:rsid w:val="00FD0334"/>
    <w:rsid w:val="00FE0E98"/>
    <w:rsid w:val="00FE517F"/>
    <w:rsid w:val="00FF457C"/>
    <w:rsid w:val="00F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6A97"/>
  </w:style>
  <w:style w:type="character" w:styleId="a4">
    <w:name w:val="Hyperlink"/>
    <w:basedOn w:val="a0"/>
    <w:uiPriority w:val="99"/>
    <w:semiHidden/>
    <w:unhideWhenUsed/>
    <w:rsid w:val="00586A97"/>
    <w:rPr>
      <w:color w:val="0000FF"/>
      <w:u w:val="single"/>
    </w:rPr>
  </w:style>
  <w:style w:type="character" w:styleId="a5">
    <w:name w:val="Strong"/>
    <w:basedOn w:val="a0"/>
    <w:uiPriority w:val="22"/>
    <w:qFormat/>
    <w:rsid w:val="00586A97"/>
    <w:rPr>
      <w:b/>
      <w:bCs/>
    </w:rPr>
  </w:style>
  <w:style w:type="paragraph" w:styleId="a6">
    <w:name w:val="List Paragraph"/>
    <w:basedOn w:val="a"/>
    <w:uiPriority w:val="34"/>
    <w:qFormat/>
    <w:rsid w:val="007162A3"/>
    <w:pPr>
      <w:ind w:left="720"/>
      <w:contextualSpacing/>
    </w:pPr>
  </w:style>
  <w:style w:type="table" w:styleId="a7">
    <w:name w:val="Table Grid"/>
    <w:basedOn w:val="a1"/>
    <w:uiPriority w:val="59"/>
    <w:rsid w:val="00987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l.by/ru/partners/insurance_compani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51600-7ED0-4BC5-82E3-DF9A9266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Mendeleev</dc:creator>
  <cp:lastModifiedBy>Onza.by</cp:lastModifiedBy>
  <cp:revision>71</cp:revision>
  <cp:lastPrinted>2013-12-10T08:27:00Z</cp:lastPrinted>
  <dcterms:created xsi:type="dcterms:W3CDTF">2012-12-18T06:27:00Z</dcterms:created>
  <dcterms:modified xsi:type="dcterms:W3CDTF">2016-02-22T06:45:00Z</dcterms:modified>
</cp:coreProperties>
</file>